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E1" w:rsidRDefault="00DA4353" w:rsidP="00E25697">
      <w:pPr>
        <w:wordWrap w:val="0"/>
        <w:jc w:val="right"/>
        <w:rPr>
          <w:sz w:val="24"/>
        </w:rPr>
      </w:pPr>
      <w:r>
        <w:rPr>
          <w:rFonts w:hint="eastAsia"/>
          <w:sz w:val="24"/>
        </w:rPr>
        <w:t>（公拡法　届出・申出用）</w:t>
      </w:r>
    </w:p>
    <w:p w:rsidR="00167DE1" w:rsidRDefault="00DA4353">
      <w:pPr>
        <w:jc w:val="center"/>
        <w:rPr>
          <w:sz w:val="28"/>
        </w:rPr>
      </w:pPr>
      <w:r>
        <w:rPr>
          <w:rFonts w:hint="eastAsia"/>
          <w:sz w:val="28"/>
        </w:rPr>
        <w:t>委　　任　　状</w:t>
      </w:r>
    </w:p>
    <w:p w:rsidR="00167DE1" w:rsidRDefault="00DA4353">
      <w:pPr>
        <w:jc w:val="center"/>
        <w:rPr>
          <w:sz w:val="24"/>
        </w:rPr>
      </w:pPr>
      <w:r>
        <w:rPr>
          <w:rFonts w:hint="eastAsia"/>
          <w:sz w:val="24"/>
        </w:rPr>
        <w:t xml:space="preserve">　　　　　　　　　　　　　　　　　　　　　　　　</w:t>
      </w:r>
      <w:r w:rsidR="00DE24F7">
        <w:rPr>
          <w:rFonts w:hint="eastAsia"/>
          <w:sz w:val="24"/>
        </w:rPr>
        <w:t>令和</w:t>
      </w:r>
      <w:r>
        <w:rPr>
          <w:rFonts w:hint="eastAsia"/>
          <w:sz w:val="24"/>
        </w:rPr>
        <w:t xml:space="preserve">　　年　　月　　日</w:t>
      </w:r>
    </w:p>
    <w:p w:rsidR="00167DE1" w:rsidRDefault="00167DE1">
      <w:pPr>
        <w:jc w:val="center"/>
        <w:rPr>
          <w:sz w:val="24"/>
        </w:rPr>
      </w:pPr>
    </w:p>
    <w:p w:rsidR="00167DE1" w:rsidRDefault="00CE4B57" w:rsidP="00CE4B57">
      <w:pPr>
        <w:ind w:firstLineChars="100" w:firstLine="240"/>
        <w:rPr>
          <w:sz w:val="24"/>
        </w:rPr>
      </w:pPr>
      <w:r>
        <w:rPr>
          <w:rFonts w:hint="eastAsia"/>
          <w:sz w:val="24"/>
        </w:rPr>
        <w:t>私は、氏　　名：</w:t>
      </w:r>
    </w:p>
    <w:p w:rsidR="00CE4B57" w:rsidRDefault="00CE4B57" w:rsidP="00CE4B57">
      <w:pPr>
        <w:ind w:firstLineChars="100" w:firstLine="240"/>
        <w:rPr>
          <w:sz w:val="24"/>
        </w:rPr>
      </w:pPr>
      <w:r>
        <w:rPr>
          <w:rFonts w:hint="eastAsia"/>
          <w:sz w:val="24"/>
        </w:rPr>
        <w:t xml:space="preserve">　　　住　　所：</w:t>
      </w:r>
    </w:p>
    <w:p w:rsidR="00CE4B57" w:rsidRDefault="00CE4B57" w:rsidP="00CE4B57">
      <w:pPr>
        <w:ind w:firstLineChars="100" w:firstLine="240"/>
        <w:rPr>
          <w:sz w:val="24"/>
        </w:rPr>
      </w:pPr>
      <w:r>
        <w:rPr>
          <w:rFonts w:hint="eastAsia"/>
          <w:sz w:val="24"/>
        </w:rPr>
        <w:t xml:space="preserve">　　　電話番号：　　　　　　　　　　　　　　　　　　を代理人と定め、</w:t>
      </w:r>
    </w:p>
    <w:p w:rsidR="00CE4B57" w:rsidRDefault="00CE4B57" w:rsidP="00CE4B57">
      <w:pPr>
        <w:ind w:firstLineChars="100" w:firstLine="240"/>
        <w:rPr>
          <w:sz w:val="24"/>
        </w:rPr>
      </w:pPr>
      <w:r>
        <w:rPr>
          <w:rFonts w:hint="eastAsia"/>
          <w:noProof/>
          <w:sz w:val="24"/>
        </w:rPr>
        <mc:AlternateContent>
          <mc:Choice Requires="wps">
            <w:drawing>
              <wp:anchor distT="0" distB="0" distL="114300" distR="114300" simplePos="0" relativeHeight="251656192" behindDoc="0" locked="0" layoutInCell="1" allowOverlap="1" wp14:anchorId="005241AD" wp14:editId="6EAE3BE6">
                <wp:simplePos x="0" y="0"/>
                <wp:positionH relativeFrom="column">
                  <wp:posOffset>3203575</wp:posOffset>
                </wp:positionH>
                <wp:positionV relativeFrom="paragraph">
                  <wp:posOffset>231775</wp:posOffset>
                </wp:positionV>
                <wp:extent cx="132080" cy="457835"/>
                <wp:effectExtent l="57150" t="57150" r="39370" b="56515"/>
                <wp:wrapNone/>
                <wp:docPr id="2" name="左大かっこ 2"/>
                <wp:cNvGraphicFramePr/>
                <a:graphic xmlns:a="http://schemas.openxmlformats.org/drawingml/2006/main">
                  <a:graphicData uri="http://schemas.microsoft.com/office/word/2010/wordprocessingShape">
                    <wps:wsp>
                      <wps:cNvSpPr/>
                      <wps:spPr>
                        <a:xfrm>
                          <a:off x="0" y="0"/>
                          <a:ext cx="132080" cy="457835"/>
                        </a:xfrm>
                        <a:prstGeom prst="leftBracket">
                          <a:avLst/>
                        </a:prstGeom>
                        <a:noFill/>
                        <a:ln w="9525" cap="flat" cmpd="sng" algn="ctr">
                          <a:solidFill>
                            <a:sysClr val="windowText" lastClr="000000"/>
                          </a:solidFill>
                          <a:prstDash val="solid"/>
                        </a:ln>
                        <a:effectLst/>
                        <a:scene3d>
                          <a:camera prst="orthographicFront">
                            <a:rot lat="0" lon="108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66D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2.25pt;margin-top:18.25pt;width:10.4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" adj="519" strokecolor="windowText"/>
            </w:pict>
          </mc:Fallback>
        </mc:AlternateContent>
      </w: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569371</wp:posOffset>
                </wp:positionH>
                <wp:positionV relativeFrom="paragraph">
                  <wp:posOffset>227667</wp:posOffset>
                </wp:positionV>
                <wp:extent cx="132080" cy="458134"/>
                <wp:effectExtent l="0" t="0" r="20320" b="18415"/>
                <wp:wrapNone/>
                <wp:docPr id="1" name="左大かっこ 1"/>
                <wp:cNvGraphicFramePr/>
                <a:graphic xmlns:a="http://schemas.openxmlformats.org/drawingml/2006/main">
                  <a:graphicData uri="http://schemas.microsoft.com/office/word/2010/wordprocessingShape">
                    <wps:wsp>
                      <wps:cNvSpPr/>
                      <wps:spPr>
                        <a:xfrm>
                          <a:off x="0" y="0"/>
                          <a:ext cx="132080" cy="45813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2BDE" id="左大かっこ 1" o:spid="_x0000_s1026" type="#_x0000_t85" style="position:absolute;left:0;text-align:left;margin-left:44.85pt;margin-top:17.95pt;width:10.4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" adj="519" strokecolor="black [3213]"/>
            </w:pict>
          </mc:Fallback>
        </mc:AlternateContent>
      </w:r>
    </w:p>
    <w:p w:rsidR="00CE4B57" w:rsidRDefault="00CE4B57" w:rsidP="00CE4B57">
      <w:pPr>
        <w:ind w:firstLineChars="100" w:firstLine="240"/>
        <w:rPr>
          <w:sz w:val="24"/>
        </w:rPr>
      </w:pPr>
      <w:r>
        <w:rPr>
          <w:rFonts w:hint="eastAsia"/>
          <w:sz w:val="24"/>
        </w:rPr>
        <w:t xml:space="preserve">　　　【担当】</w:t>
      </w:r>
    </w:p>
    <w:p w:rsidR="00CE4B57" w:rsidRDefault="00CE4B57" w:rsidP="00CE4B57">
      <w:pPr>
        <w:ind w:firstLineChars="100" w:firstLine="240"/>
        <w:rPr>
          <w:sz w:val="24"/>
        </w:rPr>
      </w:pPr>
      <w:r>
        <w:rPr>
          <w:rFonts w:hint="eastAsia"/>
          <w:sz w:val="24"/>
        </w:rPr>
        <w:t xml:space="preserve">　　　　部署氏名：</w:t>
      </w:r>
    </w:p>
    <w:p w:rsidR="00CE4B57" w:rsidRDefault="00CE4B57" w:rsidP="00CE4B57">
      <w:pPr>
        <w:ind w:firstLineChars="100" w:firstLine="240"/>
        <w:rPr>
          <w:sz w:val="24"/>
        </w:rPr>
      </w:pPr>
    </w:p>
    <w:p w:rsidR="00CE4B57" w:rsidRDefault="00CE4B57" w:rsidP="00CE4B57">
      <w:pPr>
        <w:ind w:firstLineChars="200" w:firstLine="480"/>
        <w:rPr>
          <w:sz w:val="24"/>
        </w:rPr>
      </w:pPr>
      <w:r>
        <w:rPr>
          <w:rFonts w:hint="eastAsia"/>
          <w:sz w:val="24"/>
        </w:rPr>
        <w:t>末尾記載の不動産に係る公有地の拡大の推進に関する法律の規定に基づく、</w:t>
      </w:r>
    </w:p>
    <w:p w:rsidR="00CE4B57" w:rsidRDefault="00CE4B57" w:rsidP="00CE4B57">
      <w:pPr>
        <w:rPr>
          <w:sz w:val="24"/>
        </w:rPr>
      </w:pPr>
      <w:r>
        <w:rPr>
          <w:rFonts w:hint="eastAsia"/>
          <w:sz w:val="24"/>
        </w:rPr>
        <w:t xml:space="preserve">　下記の事項を委任いたします。</w:t>
      </w:r>
    </w:p>
    <w:p w:rsidR="00CE4B57" w:rsidRDefault="00CE4B57" w:rsidP="00CE4B57">
      <w:pPr>
        <w:rPr>
          <w:sz w:val="24"/>
        </w:rPr>
      </w:pPr>
    </w:p>
    <w:p w:rsidR="00CE4B57" w:rsidRDefault="00CE4B57" w:rsidP="00CE4B57">
      <w:pPr>
        <w:pStyle w:val="a3"/>
        <w:rPr>
          <w:rFonts w:hint="eastAsia"/>
        </w:rPr>
      </w:pPr>
      <w:r>
        <w:rPr>
          <w:rFonts w:hint="eastAsia"/>
        </w:rPr>
        <w:t>記</w:t>
      </w:r>
    </w:p>
    <w:p w:rsidR="00CE4B57" w:rsidRDefault="00CE4B57" w:rsidP="00CE4B57"/>
    <w:p w:rsidR="00CE4B57" w:rsidRDefault="00802FD0" w:rsidP="00CE4B57">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262218</wp:posOffset>
                </wp:positionH>
                <wp:positionV relativeFrom="paragraph">
                  <wp:posOffset>231626</wp:posOffset>
                </wp:positionV>
                <wp:extent cx="114300" cy="435722"/>
                <wp:effectExtent l="0" t="0" r="19050" b="21590"/>
                <wp:wrapNone/>
                <wp:docPr id="3" name="左中かっこ 3"/>
                <wp:cNvGraphicFramePr/>
                <a:graphic xmlns:a="http://schemas.openxmlformats.org/drawingml/2006/main">
                  <a:graphicData uri="http://schemas.microsoft.com/office/word/2010/wordprocessingShape">
                    <wps:wsp>
                      <wps:cNvSpPr/>
                      <wps:spPr>
                        <a:xfrm>
                          <a:off x="0" y="0"/>
                          <a:ext cx="114300" cy="435722"/>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5973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0.65pt;margin-top:18.25pt;width:9pt;height:3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" adj="472" strokecolor="black [3213]"/>
            </w:pict>
          </mc:Fallback>
        </mc:AlternateContent>
      </w:r>
      <w:r w:rsidR="00CE4B57">
        <w:rPr>
          <w:rFonts w:hint="eastAsia"/>
          <w:noProof/>
        </w:rPr>
        <mc:AlternateContent>
          <mc:Choice Requires="wps">
            <w:drawing>
              <wp:anchor distT="0" distB="0" distL="114300" distR="114300" simplePos="0" relativeHeight="251663360" behindDoc="0" locked="0" layoutInCell="1" allowOverlap="1" wp14:anchorId="2DBBEB84" wp14:editId="1D46EB84">
                <wp:simplePos x="0" y="0"/>
                <wp:positionH relativeFrom="column">
                  <wp:posOffset>3200400</wp:posOffset>
                </wp:positionH>
                <wp:positionV relativeFrom="paragraph">
                  <wp:posOffset>233680</wp:posOffset>
                </wp:positionV>
                <wp:extent cx="114300" cy="435610"/>
                <wp:effectExtent l="57150" t="57150" r="19050" b="59690"/>
                <wp:wrapNone/>
                <wp:docPr id="4" name="左中かっこ 4"/>
                <wp:cNvGraphicFramePr/>
                <a:graphic xmlns:a="http://schemas.openxmlformats.org/drawingml/2006/main">
                  <a:graphicData uri="http://schemas.microsoft.com/office/word/2010/wordprocessingShape">
                    <wps:wsp>
                      <wps:cNvSpPr/>
                      <wps:spPr>
                        <a:xfrm>
                          <a:off x="0" y="0"/>
                          <a:ext cx="114300" cy="435610"/>
                        </a:xfrm>
                        <a:prstGeom prst="leftBrace">
                          <a:avLst/>
                        </a:prstGeom>
                        <a:noFill/>
                        <a:ln w="9525" cap="flat" cmpd="sng" algn="ctr">
                          <a:solidFill>
                            <a:sysClr val="windowText" lastClr="000000"/>
                          </a:solidFill>
                          <a:prstDash val="solid"/>
                        </a:ln>
                        <a:effectLst/>
                        <a:scene3d>
                          <a:camera prst="orthographicFront">
                            <a:rot lat="0" lon="108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727C0A" id="左中かっこ 4" o:spid="_x0000_s1026" type="#_x0000_t87" style="position:absolute;left:0;text-align:left;margin-left:252pt;margin-top:18.4pt;width:9pt;height:3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" adj="472" strokecolor="windowText"/>
            </w:pict>
          </mc:Fallback>
        </mc:AlternateContent>
      </w:r>
      <w:r w:rsidR="00CE4B57">
        <w:rPr>
          <w:rFonts w:hint="eastAsia"/>
        </w:rPr>
        <w:t xml:space="preserve">　１　公有地の拡大の推進に関する法律</w:t>
      </w:r>
    </w:p>
    <w:p w:rsidR="00CE4B57" w:rsidRDefault="00CE4B57" w:rsidP="00CE4B57">
      <w:r>
        <w:rPr>
          <w:rFonts w:hint="eastAsia"/>
        </w:rPr>
        <w:t xml:space="preserve">　　　</w:t>
      </w:r>
      <w:r>
        <w:rPr>
          <w:rFonts w:hint="eastAsia"/>
        </w:rPr>
        <w:t xml:space="preserve"> </w:t>
      </w:r>
      <w:r>
        <w:rPr>
          <w:rFonts w:hint="eastAsia"/>
        </w:rPr>
        <w:t>第４条第１項に基づく土地有償譲渡届出書</w:t>
      </w:r>
    </w:p>
    <w:p w:rsidR="00802FD0" w:rsidRDefault="00802FD0" w:rsidP="00CE4B57">
      <w:r>
        <w:rPr>
          <w:rFonts w:hint="eastAsia"/>
        </w:rPr>
        <w:t xml:space="preserve">　　　</w:t>
      </w:r>
      <w:r>
        <w:rPr>
          <w:rFonts w:hint="eastAsia"/>
        </w:rPr>
        <w:t xml:space="preserve"> </w:t>
      </w:r>
      <w:r>
        <w:rPr>
          <w:rFonts w:hint="eastAsia"/>
        </w:rPr>
        <w:t>第５条第１項に基づく土地買取希望申出書　　　の提出</w:t>
      </w:r>
    </w:p>
    <w:p w:rsidR="00802FD0" w:rsidRDefault="00802FD0" w:rsidP="00CE4B57">
      <w:r>
        <w:rPr>
          <w:rFonts w:hint="eastAsia"/>
        </w:rPr>
        <w:t xml:space="preserve">　２　公有地の拡大の推進に関する法律第６条に基づく通知の受領</w:t>
      </w:r>
    </w:p>
    <w:p w:rsidR="00802FD0" w:rsidRDefault="00802FD0" w:rsidP="00CE4B57">
      <w:r>
        <w:rPr>
          <w:rFonts w:hint="eastAsia"/>
        </w:rPr>
        <w:t xml:space="preserve">　３　その他上記法律に付随する一切の権限</w:t>
      </w:r>
    </w:p>
    <w:p w:rsidR="00802FD0" w:rsidRDefault="00802FD0" w:rsidP="00CE4B57"/>
    <w:p w:rsidR="00802FD0" w:rsidRDefault="00802FD0" w:rsidP="00802FD0">
      <w:pPr>
        <w:pStyle w:val="a4"/>
      </w:pPr>
      <w:r>
        <w:rPr>
          <w:rFonts w:hint="eastAsia"/>
        </w:rPr>
        <w:t>以上</w:t>
      </w:r>
    </w:p>
    <w:p w:rsidR="00802FD0" w:rsidRDefault="00802FD0" w:rsidP="00CE4B57">
      <w:r>
        <w:rPr>
          <w:rFonts w:hint="eastAsia"/>
        </w:rPr>
        <w:t xml:space="preserve">　　〈不動産の表示〉</w:t>
      </w:r>
    </w:p>
    <w:p w:rsidR="00802FD0" w:rsidRDefault="00802FD0" w:rsidP="00CE4B57">
      <w:r>
        <w:t xml:space="preserve">　　　土地</w:t>
      </w:r>
    </w:p>
    <w:p w:rsidR="00802FD0" w:rsidRDefault="00802FD0" w:rsidP="00CE4B57"/>
    <w:p w:rsidR="00802FD0" w:rsidRDefault="00802FD0" w:rsidP="00CE4B57"/>
    <w:p w:rsidR="00802FD0" w:rsidRDefault="00802FD0" w:rsidP="00CE4B57">
      <w:r>
        <w:t xml:space="preserve">　　　建物</w:t>
      </w:r>
    </w:p>
    <w:p w:rsidR="00802FD0" w:rsidRDefault="00802FD0" w:rsidP="00CE4B57"/>
    <w:p w:rsidR="00802FD0" w:rsidRDefault="00802FD0" w:rsidP="00CE4B57"/>
    <w:p w:rsidR="00802FD0" w:rsidRDefault="00802FD0" w:rsidP="00CE4B57">
      <w:r>
        <w:t xml:space="preserve">　　　　　　　　委任者　　住</w:t>
      </w:r>
      <w:r>
        <w:rPr>
          <w:rFonts w:hint="eastAsia"/>
        </w:rPr>
        <w:t xml:space="preserve">　　</w:t>
      </w:r>
      <w:r>
        <w:t>所</w:t>
      </w:r>
      <w:r>
        <w:rPr>
          <w:rFonts w:hint="eastAsia"/>
        </w:rPr>
        <w:t>：</w:t>
      </w:r>
    </w:p>
    <w:p w:rsidR="00802FD0" w:rsidRDefault="00802FD0" w:rsidP="00CE4B57">
      <w:r>
        <w:rPr>
          <w:rFonts w:hint="eastAsia"/>
        </w:rPr>
        <w:t xml:space="preserve">　　　　　　　　　　　　　氏　　名：</w:t>
      </w:r>
    </w:p>
    <w:p w:rsidR="00802FD0" w:rsidRDefault="00802FD0" w:rsidP="00CE4B57">
      <w:r>
        <w:rPr>
          <w:rFonts w:hint="eastAsia"/>
        </w:rPr>
        <w:t xml:space="preserve">　　　　　　　　　　　　　電話番号：</w:t>
      </w:r>
    </w:p>
    <w:p w:rsidR="00802FD0" w:rsidRDefault="00802FD0" w:rsidP="00CE4B57">
      <w:pPr>
        <w:rPr>
          <w:rFonts w:hint="eastAsia"/>
        </w:rPr>
      </w:pPr>
      <w:bookmarkStart w:id="0" w:name="_GoBack"/>
      <w:bookmarkEnd w:id="0"/>
    </w:p>
    <w:sectPr w:rsidR="00802FD0" w:rsidSect="00AC03C3">
      <w:pgSz w:w="11906" w:h="16838" w:code="9"/>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4C" w:rsidRDefault="00EC7A4C" w:rsidP="00DE24F7">
      <w:r>
        <w:separator/>
      </w:r>
    </w:p>
  </w:endnote>
  <w:endnote w:type="continuationSeparator" w:id="0">
    <w:p w:rsidR="00EC7A4C" w:rsidRDefault="00EC7A4C" w:rsidP="00DE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4C" w:rsidRDefault="00EC7A4C" w:rsidP="00DE24F7">
      <w:r>
        <w:separator/>
      </w:r>
    </w:p>
  </w:footnote>
  <w:footnote w:type="continuationSeparator" w:id="0">
    <w:p w:rsidR="00EC7A4C" w:rsidRDefault="00EC7A4C" w:rsidP="00DE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729C4"/>
    <w:multiLevelType w:val="hybridMultilevel"/>
    <w:tmpl w:val="9054735A"/>
    <w:lvl w:ilvl="0" w:tplc="756635D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53"/>
    <w:rsid w:val="00167DE1"/>
    <w:rsid w:val="006B3F79"/>
    <w:rsid w:val="00802FD0"/>
    <w:rsid w:val="00AC03C3"/>
    <w:rsid w:val="00CE4B57"/>
    <w:rsid w:val="00DA4353"/>
    <w:rsid w:val="00DE24F7"/>
    <w:rsid w:val="00E25697"/>
    <w:rsid w:val="00EC0E03"/>
    <w:rsid w:val="00E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BED118"/>
  <w15:docId w15:val="{ED5F38BB-9BB9-4810-AF81-E3BA5825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DE24F7"/>
    <w:pPr>
      <w:tabs>
        <w:tab w:val="center" w:pos="4252"/>
        <w:tab w:val="right" w:pos="8504"/>
      </w:tabs>
      <w:snapToGrid w:val="0"/>
    </w:pPr>
  </w:style>
  <w:style w:type="character" w:customStyle="1" w:styleId="a6">
    <w:name w:val="ヘッダー (文字)"/>
    <w:basedOn w:val="a0"/>
    <w:link w:val="a5"/>
    <w:uiPriority w:val="99"/>
    <w:rsid w:val="00DE24F7"/>
    <w:rPr>
      <w:kern w:val="2"/>
      <w:sz w:val="21"/>
      <w:szCs w:val="24"/>
    </w:rPr>
  </w:style>
  <w:style w:type="paragraph" w:styleId="a7">
    <w:name w:val="footer"/>
    <w:basedOn w:val="a"/>
    <w:link w:val="a8"/>
    <w:uiPriority w:val="99"/>
    <w:unhideWhenUsed/>
    <w:rsid w:val="00DE24F7"/>
    <w:pPr>
      <w:tabs>
        <w:tab w:val="center" w:pos="4252"/>
        <w:tab w:val="right" w:pos="8504"/>
      </w:tabs>
      <w:snapToGrid w:val="0"/>
    </w:pPr>
  </w:style>
  <w:style w:type="character" w:customStyle="1" w:styleId="a8">
    <w:name w:val="フッター (文字)"/>
    <w:basedOn w:val="a0"/>
    <w:link w:val="a7"/>
    <w:uiPriority w:val="99"/>
    <w:rsid w:val="00DE24F7"/>
    <w:rPr>
      <w:kern w:val="2"/>
      <w:sz w:val="21"/>
      <w:szCs w:val="24"/>
    </w:rPr>
  </w:style>
  <w:style w:type="paragraph" w:styleId="a9">
    <w:name w:val="Balloon Text"/>
    <w:basedOn w:val="a"/>
    <w:link w:val="aa"/>
    <w:uiPriority w:val="99"/>
    <w:semiHidden/>
    <w:unhideWhenUsed/>
    <w:rsid w:val="00EC0E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E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　届出・申出用）</vt:lpstr>
      <vt:lpstr>（公拡法　届出・申出用）</vt:lpstr>
    </vt:vector>
  </TitlesOfParts>
  <Company>防府市</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　届出・申出用）</dc:title>
  <dc:creator>toshikei14</dc:creator>
  <cp:lastModifiedBy>水津　凌太朗</cp:lastModifiedBy>
  <cp:revision>8</cp:revision>
  <cp:lastPrinted>2021-02-08T01:56:00Z</cp:lastPrinted>
  <dcterms:created xsi:type="dcterms:W3CDTF">2016-04-27T09:39:00Z</dcterms:created>
  <dcterms:modified xsi:type="dcterms:W3CDTF">2021-02-12T07:01:00Z</dcterms:modified>
</cp:coreProperties>
</file>